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E55E2">
      <w:pPr>
        <w:tabs>
          <w:tab w:val="left" w:pos="7560"/>
        </w:tabs>
        <w:spacing w:line="560" w:lineRule="exact"/>
        <w:ind w:right="420" w:rightChars="20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bookmarkEnd w:id="0"/>
    <w:p w14:paraId="181E1673">
      <w:pPr>
        <w:jc w:val="center"/>
        <w:rPr>
          <w:rFonts w:ascii="方正小标宋_GBK" w:hAnsi="仿宋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color w:val="000000"/>
          <w:kern w:val="0"/>
          <w:sz w:val="36"/>
          <w:szCs w:val="36"/>
        </w:rPr>
        <w:t>2025年静安区“4·23世界读书日”系列活动项目表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126"/>
        <w:gridCol w:w="1842"/>
        <w:gridCol w:w="1729"/>
        <w:gridCol w:w="1250"/>
      </w:tblGrid>
      <w:tr w14:paraId="520F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8644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活动名称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430B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日期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8A61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主承办单位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6DFE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主要内容</w:t>
            </w:r>
          </w:p>
          <w:p w14:paraId="3570ACBB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与形式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1499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参与</w:t>
            </w:r>
          </w:p>
          <w:p w14:paraId="181015E7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人数</w:t>
            </w:r>
          </w:p>
        </w:tc>
      </w:tr>
      <w:tr w14:paraId="36C4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83653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12C97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4AD2D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79FC9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F426C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84A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ABDE4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F946EA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 w14:paraId="480641E0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971FB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C7614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B108B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3E1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647EF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647E5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C9D29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BDB63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F9824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2FB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96928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51058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CD938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5E9B6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32C07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0694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59C29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67CAE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5F377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894C9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896AA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46C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C77D6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79D9E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1357C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C3045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1D8B6">
            <w:pPr>
              <w:spacing w:line="360" w:lineRule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 w14:paraId="28F0B679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报送单位 :                         报送日期：</w:t>
      </w:r>
    </w:p>
    <w:p w14:paraId="0AC5C95A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</w:t>
      </w:r>
    </w:p>
    <w:p w14:paraId="5E990F37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1.报送活动项目应为4月1日——4月30日开展的学习活动；</w:t>
      </w:r>
    </w:p>
    <w:p w14:paraId="3E6E79B3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2.请各有关单位于4月30日前，将本表报送至区教育局（邮箱：jaqxcb@163.com）。</w:t>
      </w:r>
    </w:p>
    <w:p w14:paraId="5771F2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0228D"/>
    <w:rsid w:val="53F0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2025-05-09T06:39:00Z</dcterms:created>
  <dc:creator>红</dc:creator>
  <cp:lastModifiedBy>红</cp:lastModifiedBy>
  <dcterms:modified xsi:type="dcterms:W3CDTF">2025-05-09T06:40:58Z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14C8413CF88B486981361F7708CEF3B3_11</vt:lpwstr>
  </property>
  <property fmtid="{D5CDD505-2E9C-101B-9397-08002B2CF9AE}" pid="4" name="KSOTemplateDocerSaveRecord">
    <vt:lpwstr>eyJoZGlkIjoiZGVmNTYzNjRlZGNlMTI2ZWYwYzhjNWMzNTc3YjkyZDEiLCJ1c2VySWQiOiIyNTQ3MDk4NTUifQ==</vt:lpwstr>
  </property>
</Properties>
</file>